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3D6" w:rsidRDefault="00A133D6" w:rsidP="00C1624D">
      <w:pPr>
        <w:tabs>
          <w:tab w:val="left" w:pos="6663"/>
        </w:tabs>
        <w:jc w:val="center"/>
        <w:rPr>
          <w:u w:val="single"/>
        </w:rPr>
      </w:pPr>
      <w:r w:rsidRPr="00546A24">
        <w:rPr>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81pt;height:86.25pt;visibility:visible">
            <v:imagedata r:id="rId4" o:title=""/>
          </v:shape>
        </w:pict>
      </w:r>
    </w:p>
    <w:p w:rsidR="00A133D6" w:rsidRDefault="00A133D6" w:rsidP="00A36467">
      <w:pPr>
        <w:jc w:val="center"/>
        <w:rPr>
          <w:u w:val="single"/>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69.75pt;height:15.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VICTORY TOY DOG CLUB CHAMPIONSHIP SHOW"/>
          </v:shape>
        </w:pict>
      </w:r>
    </w:p>
    <w:p w:rsidR="00A133D6" w:rsidRPr="00C16E43" w:rsidRDefault="00A133D6" w:rsidP="00A36467">
      <w:pPr>
        <w:jc w:val="center"/>
        <w:rPr>
          <w:sz w:val="12"/>
          <w:szCs w:val="12"/>
          <w:u w:val="single"/>
        </w:rPr>
      </w:pPr>
    </w:p>
    <w:p w:rsidR="00A133D6" w:rsidRPr="00A76005" w:rsidRDefault="00A133D6" w:rsidP="00A36467">
      <w:pPr>
        <w:jc w:val="center"/>
        <w:rPr>
          <w:i/>
          <w:sz w:val="20"/>
          <w:szCs w:val="20"/>
        </w:rPr>
      </w:pPr>
      <w:r>
        <w:rPr>
          <w:i/>
          <w:sz w:val="20"/>
          <w:szCs w:val="20"/>
        </w:rPr>
        <w:t>Friday 23 October 2015</w:t>
      </w:r>
    </w:p>
    <w:p w:rsidR="00A133D6" w:rsidRPr="00A76005" w:rsidRDefault="00A133D6" w:rsidP="00A36467">
      <w:pPr>
        <w:jc w:val="center"/>
        <w:rPr>
          <w:i/>
          <w:sz w:val="20"/>
          <w:szCs w:val="20"/>
        </w:rPr>
      </w:pPr>
      <w:r>
        <w:rPr>
          <w:i/>
          <w:sz w:val="20"/>
          <w:szCs w:val="20"/>
        </w:rPr>
        <w:t>Brackenfell Cricket Fields, Brackenfell</w:t>
      </w:r>
    </w:p>
    <w:p w:rsidR="00A133D6" w:rsidRPr="00A36467" w:rsidRDefault="00A133D6" w:rsidP="00A36467">
      <w:pPr>
        <w:jc w:val="center"/>
        <w:rPr>
          <w:sz w:val="4"/>
          <w:szCs w:val="4"/>
        </w:rPr>
      </w:pPr>
    </w:p>
    <w:p w:rsidR="00A133D6" w:rsidRPr="00B733F8" w:rsidRDefault="00A133D6" w:rsidP="00A36467">
      <w:pPr>
        <w:jc w:val="center"/>
        <w:rPr>
          <w:b/>
          <w:i/>
          <w:u w:val="single"/>
        </w:rPr>
      </w:pPr>
      <w:r>
        <w:rPr>
          <w:b/>
          <w:i/>
          <w:u w:val="single"/>
        </w:rPr>
        <w:t>STARTING TIME 11</w:t>
      </w:r>
      <w:r w:rsidRPr="00B733F8">
        <w:rPr>
          <w:b/>
          <w:i/>
          <w:u w:val="single"/>
        </w:rPr>
        <w:t>:00</w:t>
      </w:r>
    </w:p>
    <w:p w:rsidR="00A133D6" w:rsidRPr="00B733F8" w:rsidRDefault="00A133D6" w:rsidP="00A36467">
      <w:pPr>
        <w:jc w:val="center"/>
        <w:rPr>
          <w:b/>
          <w:i/>
          <w:u w:val="single"/>
        </w:rPr>
      </w:pPr>
      <w:r w:rsidRPr="00B733F8">
        <w:rPr>
          <w:b/>
          <w:i/>
          <w:u w:val="single"/>
        </w:rPr>
        <w:t>J</w:t>
      </w:r>
      <w:r>
        <w:rPr>
          <w:b/>
          <w:i/>
          <w:u w:val="single"/>
        </w:rPr>
        <w:t xml:space="preserve">UDGE : MRS. DEBORAH HARBIN (AUSTRALIA) </w:t>
      </w:r>
    </w:p>
    <w:p w:rsidR="00A133D6" w:rsidRPr="00B733F8" w:rsidRDefault="00A133D6" w:rsidP="00A36467">
      <w:pPr>
        <w:jc w:val="center"/>
        <w:rPr>
          <w:b/>
          <w:i/>
          <w:u w:val="single"/>
        </w:rPr>
      </w:pPr>
      <w:r>
        <w:rPr>
          <w:b/>
          <w:i/>
          <w:u w:val="single"/>
        </w:rPr>
        <w:t>RINGSTEWARD :  MRS. SUSAN LIEGNER</w:t>
      </w:r>
    </w:p>
    <w:p w:rsidR="00A133D6" w:rsidRPr="00C16E43" w:rsidRDefault="00A133D6" w:rsidP="00A36467">
      <w:pPr>
        <w:jc w:val="center"/>
        <w:rPr>
          <w:b/>
          <w:i/>
          <w:sz w:val="12"/>
          <w:szCs w:val="12"/>
          <w:u w:val="single"/>
        </w:rPr>
      </w:pPr>
    </w:p>
    <w:p w:rsidR="00A133D6" w:rsidRPr="00A36467" w:rsidRDefault="00A133D6" w:rsidP="00A36467">
      <w:pPr>
        <w:jc w:val="center"/>
        <w:rPr>
          <w:b/>
        </w:rPr>
      </w:pPr>
      <w:r>
        <w:rPr>
          <w:b/>
          <w:sz w:val="22"/>
          <w:szCs w:val="22"/>
        </w:rPr>
        <w:t>KUSA REP MRS LESLIE FRIGGENS</w:t>
      </w:r>
    </w:p>
    <w:p w:rsidR="00A133D6" w:rsidRPr="00C16E43" w:rsidRDefault="00A133D6" w:rsidP="00A36467">
      <w:pPr>
        <w:jc w:val="center"/>
        <w:rPr>
          <w:i/>
          <w:sz w:val="12"/>
          <w:szCs w:val="12"/>
          <w:u w:val="single"/>
        </w:rPr>
      </w:pPr>
    </w:p>
    <w:p w:rsidR="00A133D6" w:rsidRPr="00A76005" w:rsidRDefault="00A133D6" w:rsidP="00A76005">
      <w:pPr>
        <w:tabs>
          <w:tab w:val="left" w:pos="708"/>
        </w:tabs>
        <w:jc w:val="center"/>
        <w:rPr>
          <w:sz w:val="20"/>
          <w:szCs w:val="20"/>
        </w:rPr>
      </w:pPr>
      <w:r w:rsidRPr="00C16E43">
        <w:rPr>
          <w:sz w:val="20"/>
          <w:szCs w:val="20"/>
          <w:u w:val="single"/>
        </w:rPr>
        <w:t>Club Officers</w:t>
      </w:r>
      <w:r w:rsidRPr="00A76005">
        <w:rPr>
          <w:sz w:val="20"/>
          <w:szCs w:val="20"/>
        </w:rPr>
        <w:t>:</w:t>
      </w:r>
      <w:r>
        <w:rPr>
          <w:sz w:val="20"/>
          <w:szCs w:val="20"/>
        </w:rPr>
        <w:t xml:space="preserve">  Mrs Ellen Straiton</w:t>
      </w:r>
      <w:r>
        <w:rPr>
          <w:i/>
          <w:sz w:val="18"/>
          <w:szCs w:val="18"/>
        </w:rPr>
        <w:t xml:space="preserve"> – Chairman, Mrs Trixie de Waal</w:t>
      </w:r>
      <w:r w:rsidRPr="00C16E43">
        <w:rPr>
          <w:i/>
          <w:sz w:val="18"/>
          <w:szCs w:val="18"/>
        </w:rPr>
        <w:t xml:space="preserve"> – Vice Chairman</w:t>
      </w:r>
    </w:p>
    <w:p w:rsidR="00A133D6" w:rsidRPr="00C16E43" w:rsidRDefault="00A133D6" w:rsidP="00A76005">
      <w:pPr>
        <w:tabs>
          <w:tab w:val="left" w:pos="708"/>
        </w:tabs>
        <w:jc w:val="center"/>
        <w:rPr>
          <w:i/>
          <w:sz w:val="18"/>
          <w:szCs w:val="18"/>
        </w:rPr>
      </w:pPr>
      <w:r>
        <w:rPr>
          <w:i/>
          <w:sz w:val="18"/>
          <w:szCs w:val="18"/>
        </w:rPr>
        <w:t xml:space="preserve">                       Mrs. </w:t>
      </w:r>
      <w:r w:rsidRPr="00C16E43">
        <w:rPr>
          <w:i/>
          <w:sz w:val="18"/>
          <w:szCs w:val="18"/>
        </w:rPr>
        <w:t xml:space="preserve">Trixie de Waal </w:t>
      </w:r>
      <w:r>
        <w:rPr>
          <w:i/>
          <w:sz w:val="18"/>
          <w:szCs w:val="18"/>
        </w:rPr>
        <w:t>– Show Secretary and  Miss. Nicolette Anderson</w:t>
      </w:r>
      <w:r w:rsidRPr="00C16E43">
        <w:rPr>
          <w:i/>
          <w:sz w:val="18"/>
          <w:szCs w:val="18"/>
        </w:rPr>
        <w:t xml:space="preserve"> – Treasurer</w:t>
      </w:r>
    </w:p>
    <w:p w:rsidR="00A133D6" w:rsidRPr="00A76005" w:rsidRDefault="00A133D6" w:rsidP="00A76005">
      <w:pPr>
        <w:tabs>
          <w:tab w:val="left" w:pos="708"/>
        </w:tabs>
        <w:jc w:val="center"/>
        <w:rPr>
          <w:sz w:val="20"/>
          <w:szCs w:val="20"/>
        </w:rPr>
      </w:pPr>
      <w:r w:rsidRPr="002916A8">
        <w:rPr>
          <w:sz w:val="20"/>
          <w:szCs w:val="20"/>
        </w:rPr>
        <w:t xml:space="preserve">                           </w:t>
      </w:r>
      <w:r w:rsidRPr="00C16E43">
        <w:rPr>
          <w:sz w:val="20"/>
          <w:szCs w:val="20"/>
          <w:u w:val="single"/>
        </w:rPr>
        <w:t>Show Managers</w:t>
      </w:r>
      <w:r>
        <w:rPr>
          <w:sz w:val="20"/>
          <w:szCs w:val="20"/>
        </w:rPr>
        <w:t>:  Mrs. Ellen Straiton</w:t>
      </w:r>
      <w:r>
        <w:rPr>
          <w:i/>
          <w:sz w:val="18"/>
          <w:szCs w:val="18"/>
        </w:rPr>
        <w:t xml:space="preserve"> – Show Manager</w:t>
      </w:r>
      <w:r w:rsidRPr="00C16E43">
        <w:rPr>
          <w:i/>
          <w:sz w:val="18"/>
          <w:szCs w:val="18"/>
        </w:rPr>
        <w:t xml:space="preserve"> –</w:t>
      </w:r>
      <w:r>
        <w:rPr>
          <w:i/>
          <w:sz w:val="18"/>
          <w:szCs w:val="18"/>
        </w:rPr>
        <w:t xml:space="preserve"> Miss Nicolette Anderson  -</w:t>
      </w:r>
      <w:r w:rsidRPr="00C16E43">
        <w:rPr>
          <w:i/>
          <w:sz w:val="18"/>
          <w:szCs w:val="18"/>
        </w:rPr>
        <w:t xml:space="preserve"> Assistant Show Manager</w:t>
      </w:r>
    </w:p>
    <w:p w:rsidR="00A133D6" w:rsidRPr="00C16E43" w:rsidRDefault="00A133D6" w:rsidP="002916A8">
      <w:pPr>
        <w:tabs>
          <w:tab w:val="left" w:pos="708"/>
        </w:tabs>
        <w:jc w:val="center"/>
        <w:rPr>
          <w:i/>
          <w:sz w:val="18"/>
          <w:szCs w:val="18"/>
        </w:rPr>
      </w:pPr>
      <w:r w:rsidRPr="00C16E43">
        <w:rPr>
          <w:sz w:val="20"/>
          <w:szCs w:val="20"/>
          <w:u w:val="single"/>
        </w:rPr>
        <w:t>Veterinarian on call</w:t>
      </w:r>
      <w:r w:rsidRPr="00A76005">
        <w:rPr>
          <w:sz w:val="20"/>
          <w:szCs w:val="20"/>
        </w:rPr>
        <w:t xml:space="preserve">:  </w:t>
      </w:r>
      <w:r w:rsidRPr="00C16E43">
        <w:rPr>
          <w:i/>
          <w:sz w:val="18"/>
          <w:szCs w:val="18"/>
        </w:rPr>
        <w:t>Tygerberg Animal Hospital, Old Oak</w:t>
      </w:r>
      <w:r>
        <w:rPr>
          <w:i/>
          <w:sz w:val="18"/>
          <w:szCs w:val="18"/>
        </w:rPr>
        <w:t xml:space="preserve"> Road, Brackenfell</w:t>
      </w:r>
    </w:p>
    <w:p w:rsidR="00A133D6" w:rsidRPr="002916A8" w:rsidRDefault="00A133D6" w:rsidP="002916A8">
      <w:pPr>
        <w:tabs>
          <w:tab w:val="left" w:pos="708"/>
        </w:tabs>
        <w:rPr>
          <w:i/>
          <w:sz w:val="12"/>
          <w:szCs w:val="12"/>
        </w:rPr>
      </w:pPr>
    </w:p>
    <w:p w:rsidR="00A133D6" w:rsidRDefault="00A133D6" w:rsidP="00A76005">
      <w:pPr>
        <w:tabs>
          <w:tab w:val="left" w:pos="708"/>
        </w:tabs>
        <w:jc w:val="center"/>
        <w:rPr>
          <w:sz w:val="20"/>
          <w:szCs w:val="20"/>
        </w:rPr>
      </w:pPr>
      <w:r w:rsidRPr="00C16E43">
        <w:rPr>
          <w:sz w:val="20"/>
          <w:szCs w:val="20"/>
          <w:u w:val="single"/>
        </w:rPr>
        <w:t>Entry Fees</w:t>
      </w:r>
      <w:r>
        <w:rPr>
          <w:sz w:val="20"/>
          <w:szCs w:val="20"/>
        </w:rPr>
        <w:t>:  R100</w:t>
      </w:r>
      <w:r w:rsidRPr="00A76005">
        <w:rPr>
          <w:sz w:val="20"/>
          <w:szCs w:val="20"/>
        </w:rPr>
        <w:t>,00</w:t>
      </w:r>
      <w:r>
        <w:rPr>
          <w:sz w:val="20"/>
          <w:szCs w:val="20"/>
        </w:rPr>
        <w:t xml:space="preserve"> (paid up members)   R120 (non members)  R150 after closing date</w:t>
      </w:r>
    </w:p>
    <w:p w:rsidR="00A133D6" w:rsidRPr="00A76005" w:rsidRDefault="00A133D6" w:rsidP="00232415">
      <w:pPr>
        <w:tabs>
          <w:tab w:val="left" w:pos="708"/>
        </w:tabs>
        <w:rPr>
          <w:sz w:val="20"/>
          <w:szCs w:val="20"/>
        </w:rPr>
      </w:pPr>
      <w:r>
        <w:rPr>
          <w:sz w:val="20"/>
          <w:szCs w:val="20"/>
        </w:rPr>
        <w:t xml:space="preserve">                                        ALL CASH PAYMENTS </w:t>
      </w:r>
      <w:r>
        <w:rPr>
          <w:sz w:val="20"/>
          <w:szCs w:val="20"/>
        </w:rPr>
        <w:tab/>
        <w:t>R20 EXTRA PER ENTRY</w:t>
      </w:r>
    </w:p>
    <w:p w:rsidR="00A133D6" w:rsidRDefault="00A133D6" w:rsidP="00A76005">
      <w:pPr>
        <w:tabs>
          <w:tab w:val="left" w:pos="708"/>
        </w:tabs>
        <w:jc w:val="center"/>
        <w:rPr>
          <w:sz w:val="20"/>
          <w:szCs w:val="20"/>
        </w:rPr>
      </w:pPr>
      <w:r w:rsidRPr="002916A8">
        <w:rPr>
          <w:sz w:val="20"/>
          <w:szCs w:val="20"/>
          <w:u w:val="single"/>
        </w:rPr>
        <w:t>Catalogues</w:t>
      </w:r>
      <w:r>
        <w:rPr>
          <w:sz w:val="20"/>
          <w:szCs w:val="20"/>
        </w:rPr>
        <w:t>:  Free to Exhibitors</w:t>
      </w:r>
    </w:p>
    <w:p w:rsidR="00A133D6" w:rsidRPr="00C16E43" w:rsidRDefault="00A133D6" w:rsidP="00A76005">
      <w:pPr>
        <w:tabs>
          <w:tab w:val="left" w:pos="708"/>
        </w:tabs>
        <w:jc w:val="center"/>
        <w:rPr>
          <w:sz w:val="12"/>
          <w:szCs w:val="12"/>
        </w:rPr>
      </w:pPr>
    </w:p>
    <w:p w:rsidR="00A133D6" w:rsidRPr="00C16E43" w:rsidRDefault="00A133D6" w:rsidP="00A76005">
      <w:pPr>
        <w:tabs>
          <w:tab w:val="left" w:pos="708"/>
        </w:tabs>
        <w:jc w:val="center"/>
        <w:rPr>
          <w:b/>
          <w:sz w:val="20"/>
          <w:szCs w:val="20"/>
        </w:rPr>
      </w:pPr>
      <w:r>
        <w:rPr>
          <w:b/>
          <w:sz w:val="20"/>
          <w:szCs w:val="20"/>
        </w:rPr>
        <w:t>ENTRIES CLOSE 23 SEPTEMBER</w:t>
      </w:r>
      <w:r w:rsidRPr="00C16E43">
        <w:rPr>
          <w:b/>
          <w:sz w:val="20"/>
          <w:szCs w:val="20"/>
        </w:rPr>
        <w:t xml:space="preserve"> (REMEMBER TO POST EARLY)</w:t>
      </w:r>
    </w:p>
    <w:p w:rsidR="00A133D6" w:rsidRPr="00C16E43" w:rsidRDefault="00A133D6" w:rsidP="00A76005">
      <w:pPr>
        <w:tabs>
          <w:tab w:val="left" w:pos="708"/>
        </w:tabs>
        <w:jc w:val="center"/>
        <w:rPr>
          <w:sz w:val="12"/>
          <w:szCs w:val="12"/>
        </w:rPr>
      </w:pPr>
    </w:p>
    <w:p w:rsidR="00A133D6" w:rsidRPr="00A76005" w:rsidRDefault="00A133D6" w:rsidP="00A76005">
      <w:pPr>
        <w:tabs>
          <w:tab w:val="left" w:pos="708"/>
        </w:tabs>
        <w:jc w:val="center"/>
        <w:rPr>
          <w:sz w:val="20"/>
          <w:szCs w:val="20"/>
        </w:rPr>
      </w:pPr>
      <w:r w:rsidRPr="00A76005">
        <w:rPr>
          <w:sz w:val="20"/>
          <w:szCs w:val="20"/>
        </w:rPr>
        <w:t>Entries postmarked on or prior to closing date will be accepted if they are received</w:t>
      </w:r>
    </w:p>
    <w:p w:rsidR="00A133D6" w:rsidRPr="00A76005" w:rsidRDefault="00A133D6" w:rsidP="00A76005">
      <w:pPr>
        <w:tabs>
          <w:tab w:val="left" w:pos="708"/>
        </w:tabs>
        <w:jc w:val="center"/>
        <w:rPr>
          <w:sz w:val="20"/>
          <w:szCs w:val="20"/>
        </w:rPr>
      </w:pPr>
      <w:r>
        <w:rPr>
          <w:sz w:val="20"/>
          <w:szCs w:val="20"/>
        </w:rPr>
        <w:t>w</w:t>
      </w:r>
      <w:r w:rsidRPr="00A76005">
        <w:rPr>
          <w:sz w:val="20"/>
          <w:szCs w:val="20"/>
        </w:rPr>
        <w:t>ithin 5 days of closing date.  Please note only official KUSA entry forms will be</w:t>
      </w:r>
    </w:p>
    <w:p w:rsidR="00A133D6" w:rsidRPr="00A76005" w:rsidRDefault="00A133D6" w:rsidP="00A76005">
      <w:pPr>
        <w:tabs>
          <w:tab w:val="left" w:pos="708"/>
        </w:tabs>
        <w:jc w:val="center"/>
        <w:rPr>
          <w:sz w:val="20"/>
          <w:szCs w:val="20"/>
        </w:rPr>
      </w:pPr>
      <w:r>
        <w:rPr>
          <w:sz w:val="20"/>
          <w:szCs w:val="20"/>
        </w:rPr>
        <w:t>a</w:t>
      </w:r>
      <w:r w:rsidRPr="00A76005">
        <w:rPr>
          <w:sz w:val="20"/>
          <w:szCs w:val="20"/>
        </w:rPr>
        <w:t>ccep</w:t>
      </w:r>
      <w:r>
        <w:rPr>
          <w:sz w:val="20"/>
          <w:szCs w:val="20"/>
        </w:rPr>
        <w:t>ted.  No entries marked RAF, TAF</w:t>
      </w:r>
      <w:r w:rsidRPr="00A76005">
        <w:rPr>
          <w:sz w:val="20"/>
          <w:szCs w:val="20"/>
        </w:rPr>
        <w:t xml:space="preserve"> or with incorrect entry fee will be accepted.</w:t>
      </w:r>
    </w:p>
    <w:p w:rsidR="00A133D6" w:rsidRPr="00A76005" w:rsidRDefault="00A133D6" w:rsidP="00A76005">
      <w:pPr>
        <w:tabs>
          <w:tab w:val="left" w:pos="708"/>
        </w:tabs>
        <w:jc w:val="center"/>
        <w:rPr>
          <w:sz w:val="20"/>
          <w:szCs w:val="20"/>
        </w:rPr>
      </w:pPr>
      <w:r w:rsidRPr="00A76005">
        <w:rPr>
          <w:sz w:val="20"/>
          <w:szCs w:val="20"/>
        </w:rPr>
        <w:t>Faxed entries, accompanied by proof of payment will be accepted.</w:t>
      </w:r>
    </w:p>
    <w:p w:rsidR="00A133D6" w:rsidRPr="00C16E43" w:rsidRDefault="00A133D6" w:rsidP="00A76005">
      <w:pPr>
        <w:tabs>
          <w:tab w:val="left" w:pos="708"/>
        </w:tabs>
        <w:jc w:val="center"/>
        <w:rPr>
          <w:b/>
          <w:sz w:val="20"/>
          <w:szCs w:val="20"/>
        </w:rPr>
      </w:pPr>
      <w:r>
        <w:rPr>
          <w:b/>
          <w:sz w:val="20"/>
          <w:szCs w:val="20"/>
        </w:rPr>
        <w:t>FAX 0865392433 or EMAIL to nicci.anderson@gmail.com</w:t>
      </w:r>
    </w:p>
    <w:p w:rsidR="00A133D6" w:rsidRPr="00FB1FB8" w:rsidRDefault="00A133D6" w:rsidP="00A76005">
      <w:pPr>
        <w:tabs>
          <w:tab w:val="left" w:pos="708"/>
        </w:tabs>
        <w:jc w:val="center"/>
        <w:rPr>
          <w:sz w:val="12"/>
          <w:szCs w:val="12"/>
        </w:rPr>
      </w:pPr>
    </w:p>
    <w:p w:rsidR="00A133D6" w:rsidRPr="00A76005" w:rsidRDefault="00A133D6" w:rsidP="00A76005">
      <w:pPr>
        <w:tabs>
          <w:tab w:val="left" w:pos="708"/>
        </w:tabs>
        <w:jc w:val="center"/>
        <w:rPr>
          <w:sz w:val="20"/>
          <w:szCs w:val="20"/>
        </w:rPr>
      </w:pPr>
      <w:r w:rsidRPr="00A76005">
        <w:rPr>
          <w:sz w:val="20"/>
          <w:szCs w:val="20"/>
        </w:rPr>
        <w:t>Please use your name as reference on the deposit slip.  PLEASE NOTE:  EXHIBITOR</w:t>
      </w:r>
    </w:p>
    <w:p w:rsidR="00A133D6" w:rsidRPr="00A76005" w:rsidRDefault="00A133D6" w:rsidP="00A76005">
      <w:pPr>
        <w:tabs>
          <w:tab w:val="left" w:pos="708"/>
        </w:tabs>
        <w:jc w:val="center"/>
        <w:rPr>
          <w:sz w:val="20"/>
          <w:szCs w:val="20"/>
        </w:rPr>
      </w:pPr>
      <w:r w:rsidRPr="00A76005">
        <w:rPr>
          <w:sz w:val="20"/>
          <w:szCs w:val="20"/>
        </w:rPr>
        <w:t>NUMBERS WILL NOT BE POSTED AND CAN BE COLLECTED FROM THE SHOW SECRETARY ON THE DAY OF THE SHOW</w:t>
      </w:r>
    </w:p>
    <w:p w:rsidR="00A133D6" w:rsidRPr="00A76005" w:rsidRDefault="00A133D6" w:rsidP="00A76005">
      <w:pPr>
        <w:tabs>
          <w:tab w:val="left" w:pos="708"/>
        </w:tabs>
        <w:jc w:val="center"/>
        <w:rPr>
          <w:sz w:val="20"/>
          <w:szCs w:val="20"/>
        </w:rPr>
      </w:pPr>
      <w:r>
        <w:rPr>
          <w:sz w:val="20"/>
          <w:szCs w:val="20"/>
        </w:rPr>
        <w:t>Enquiries</w:t>
      </w:r>
      <w:r w:rsidRPr="00A76005">
        <w:rPr>
          <w:sz w:val="20"/>
          <w:szCs w:val="20"/>
        </w:rPr>
        <w:t xml:space="preserve"> to H</w:t>
      </w:r>
      <w:r>
        <w:rPr>
          <w:sz w:val="20"/>
          <w:szCs w:val="20"/>
        </w:rPr>
        <w:t>on. Treasurer:  Ms. Nicolette Anderson (079 8001179)</w:t>
      </w:r>
    </w:p>
    <w:p w:rsidR="00A133D6" w:rsidRPr="00A76005" w:rsidRDefault="00A133D6" w:rsidP="00A76005">
      <w:pPr>
        <w:tabs>
          <w:tab w:val="left" w:pos="708"/>
        </w:tabs>
        <w:jc w:val="center"/>
        <w:rPr>
          <w:sz w:val="20"/>
          <w:szCs w:val="20"/>
        </w:rPr>
      </w:pPr>
      <w:r>
        <w:rPr>
          <w:sz w:val="20"/>
          <w:szCs w:val="20"/>
        </w:rPr>
        <w:t xml:space="preserve">P.O. Box 13008, N1 City, Cape Town, 7463 </w:t>
      </w:r>
    </w:p>
    <w:p w:rsidR="00A133D6" w:rsidRPr="00A76005" w:rsidRDefault="00A133D6" w:rsidP="00A76005">
      <w:pPr>
        <w:tabs>
          <w:tab w:val="left" w:pos="708"/>
        </w:tabs>
        <w:jc w:val="center"/>
        <w:rPr>
          <w:sz w:val="20"/>
          <w:szCs w:val="20"/>
        </w:rPr>
      </w:pPr>
      <w:r w:rsidRPr="00A76005">
        <w:rPr>
          <w:sz w:val="20"/>
          <w:szCs w:val="20"/>
        </w:rPr>
        <w:t>Nedbank Account nr.  1186018852 Branch code 118602</w:t>
      </w:r>
    </w:p>
    <w:p w:rsidR="00A133D6" w:rsidRDefault="00A133D6" w:rsidP="00A76005">
      <w:pPr>
        <w:tabs>
          <w:tab w:val="left" w:pos="708"/>
        </w:tabs>
        <w:jc w:val="center"/>
        <w:rPr>
          <w:i/>
          <w:sz w:val="20"/>
          <w:szCs w:val="20"/>
        </w:rPr>
      </w:pPr>
      <w:r w:rsidRPr="001437CF">
        <w:rPr>
          <w:b/>
          <w:sz w:val="20"/>
          <w:szCs w:val="20"/>
          <w:u w:val="single"/>
        </w:rPr>
        <w:t>Breed Classes</w:t>
      </w:r>
      <w:r w:rsidRPr="00A76005">
        <w:rPr>
          <w:sz w:val="20"/>
          <w:szCs w:val="20"/>
        </w:rPr>
        <w:t>:</w:t>
      </w:r>
      <w:r>
        <w:rPr>
          <w:sz w:val="20"/>
          <w:szCs w:val="20"/>
        </w:rPr>
        <w:t xml:space="preserve"> Baby Puppy (4-6m)</w:t>
      </w:r>
      <w:r w:rsidRPr="00A76005">
        <w:rPr>
          <w:sz w:val="20"/>
          <w:szCs w:val="20"/>
        </w:rPr>
        <w:t xml:space="preserve"> </w:t>
      </w:r>
      <w:r>
        <w:rPr>
          <w:sz w:val="20"/>
          <w:szCs w:val="20"/>
        </w:rPr>
        <w:t>Minor Puppy (6-9m)</w:t>
      </w:r>
      <w:r>
        <w:rPr>
          <w:i/>
          <w:sz w:val="20"/>
          <w:szCs w:val="20"/>
        </w:rPr>
        <w:t xml:space="preserve">, Puppy (9-12m), Junior (12-18m), Graduate,  </w:t>
      </w:r>
    </w:p>
    <w:p w:rsidR="00A133D6" w:rsidRPr="00A76005" w:rsidRDefault="00A133D6" w:rsidP="00A76005">
      <w:pPr>
        <w:tabs>
          <w:tab w:val="left" w:pos="708"/>
        </w:tabs>
        <w:jc w:val="center"/>
        <w:rPr>
          <w:sz w:val="20"/>
          <w:szCs w:val="20"/>
        </w:rPr>
      </w:pPr>
      <w:r>
        <w:rPr>
          <w:i/>
          <w:sz w:val="20"/>
          <w:szCs w:val="20"/>
        </w:rPr>
        <w:t>SA Bred, Open, Champion</w:t>
      </w:r>
    </w:p>
    <w:p w:rsidR="00A133D6" w:rsidRPr="00A76005" w:rsidRDefault="00A133D6" w:rsidP="00A76005">
      <w:pPr>
        <w:tabs>
          <w:tab w:val="left" w:pos="708"/>
        </w:tabs>
        <w:jc w:val="center"/>
        <w:rPr>
          <w:sz w:val="20"/>
          <w:szCs w:val="20"/>
        </w:rPr>
      </w:pPr>
      <w:r w:rsidRPr="001437CF">
        <w:rPr>
          <w:b/>
          <w:sz w:val="20"/>
          <w:szCs w:val="20"/>
          <w:u w:val="single"/>
        </w:rPr>
        <w:t>Challenges</w:t>
      </w:r>
      <w:r w:rsidRPr="00A76005">
        <w:rPr>
          <w:sz w:val="20"/>
          <w:szCs w:val="20"/>
        </w:rPr>
        <w:t xml:space="preserve">: </w:t>
      </w:r>
      <w:r>
        <w:rPr>
          <w:sz w:val="20"/>
          <w:szCs w:val="20"/>
        </w:rPr>
        <w:t>Best Baby Puppy,</w:t>
      </w:r>
      <w:r w:rsidRPr="00A76005">
        <w:rPr>
          <w:sz w:val="20"/>
          <w:szCs w:val="20"/>
        </w:rPr>
        <w:t xml:space="preserve"> </w:t>
      </w:r>
      <w:r w:rsidRPr="001437CF">
        <w:rPr>
          <w:i/>
          <w:sz w:val="20"/>
          <w:szCs w:val="20"/>
        </w:rPr>
        <w:t xml:space="preserve">Best Puppy, Best </w:t>
      </w:r>
      <w:r>
        <w:rPr>
          <w:i/>
          <w:sz w:val="20"/>
          <w:szCs w:val="20"/>
        </w:rPr>
        <w:t>Junior, Best Veteran,</w:t>
      </w:r>
      <w:r w:rsidRPr="001437CF">
        <w:rPr>
          <w:i/>
          <w:sz w:val="20"/>
          <w:szCs w:val="20"/>
        </w:rPr>
        <w:t xml:space="preserve"> Best in Show</w:t>
      </w:r>
    </w:p>
    <w:p w:rsidR="00A133D6" w:rsidRPr="001437CF" w:rsidRDefault="00A133D6" w:rsidP="00A76005">
      <w:pPr>
        <w:tabs>
          <w:tab w:val="left" w:pos="708"/>
        </w:tabs>
        <w:jc w:val="center"/>
        <w:rPr>
          <w:i/>
          <w:sz w:val="20"/>
          <w:szCs w:val="20"/>
        </w:rPr>
      </w:pPr>
      <w:r w:rsidRPr="001437CF">
        <w:rPr>
          <w:b/>
          <w:sz w:val="20"/>
          <w:szCs w:val="20"/>
          <w:u w:val="single"/>
        </w:rPr>
        <w:t>Judging Order</w:t>
      </w:r>
      <w:r w:rsidRPr="00A76005">
        <w:rPr>
          <w:sz w:val="20"/>
          <w:szCs w:val="20"/>
        </w:rPr>
        <w:t xml:space="preserve">:  </w:t>
      </w:r>
      <w:r w:rsidRPr="001437CF">
        <w:rPr>
          <w:i/>
          <w:sz w:val="20"/>
          <w:szCs w:val="20"/>
        </w:rPr>
        <w:t xml:space="preserve"> in alphabetical order</w:t>
      </w:r>
    </w:p>
    <w:p w:rsidR="00A133D6" w:rsidRPr="001437CF" w:rsidRDefault="00A133D6" w:rsidP="00A76005">
      <w:pPr>
        <w:tabs>
          <w:tab w:val="left" w:pos="708"/>
        </w:tabs>
        <w:jc w:val="center"/>
        <w:rPr>
          <w:sz w:val="12"/>
          <w:szCs w:val="12"/>
        </w:rPr>
      </w:pPr>
    </w:p>
    <w:p w:rsidR="00A133D6" w:rsidRPr="00A76005" w:rsidRDefault="00A133D6" w:rsidP="00A76005">
      <w:pPr>
        <w:tabs>
          <w:tab w:val="left" w:pos="708"/>
        </w:tabs>
        <w:jc w:val="center"/>
        <w:rPr>
          <w:sz w:val="20"/>
          <w:szCs w:val="20"/>
        </w:rPr>
      </w:pPr>
      <w:r w:rsidRPr="001437CF">
        <w:rPr>
          <w:sz w:val="18"/>
          <w:szCs w:val="18"/>
        </w:rPr>
        <w:t>All exhibitors/handlers are personally responsible for the control of their dogs at all times and shall be liable for any claims which may be made in respect of injuries which may arise or caused by their dogs</w:t>
      </w:r>
      <w:r w:rsidRPr="00A76005">
        <w:rPr>
          <w:sz w:val="20"/>
          <w:szCs w:val="20"/>
        </w:rPr>
        <w:t>.</w:t>
      </w:r>
    </w:p>
    <w:p w:rsidR="00A133D6" w:rsidRDefault="00A133D6" w:rsidP="00A76005">
      <w:pPr>
        <w:tabs>
          <w:tab w:val="left" w:pos="708"/>
        </w:tabs>
        <w:jc w:val="center"/>
        <w:rPr>
          <w:sz w:val="12"/>
          <w:szCs w:val="12"/>
        </w:rPr>
      </w:pPr>
    </w:p>
    <w:p w:rsidR="00A133D6" w:rsidRPr="00265D2B" w:rsidRDefault="00A133D6" w:rsidP="00820547">
      <w:pPr>
        <w:tabs>
          <w:tab w:val="left" w:pos="708"/>
        </w:tabs>
        <w:jc w:val="center"/>
        <w:rPr>
          <w:b/>
          <w:sz w:val="20"/>
          <w:szCs w:val="20"/>
        </w:rPr>
      </w:pPr>
      <w:r w:rsidRPr="00265D2B">
        <w:rPr>
          <w:b/>
          <w:sz w:val="20"/>
          <w:szCs w:val="20"/>
        </w:rPr>
        <w:t>PLEASE SUPPORT OUR RAFFLE.  GREAT PRIZES TO</w:t>
      </w:r>
      <w:r>
        <w:rPr>
          <w:b/>
          <w:sz w:val="20"/>
          <w:szCs w:val="20"/>
        </w:rPr>
        <w:t xml:space="preserve"> BE WON YET AGAIN!! </w:t>
      </w:r>
    </w:p>
    <w:p w:rsidR="00A133D6" w:rsidRPr="00265D2B" w:rsidRDefault="00A133D6" w:rsidP="00820547">
      <w:pPr>
        <w:tabs>
          <w:tab w:val="left" w:pos="708"/>
        </w:tabs>
        <w:jc w:val="center"/>
        <w:rPr>
          <w:i/>
          <w:sz w:val="18"/>
          <w:szCs w:val="18"/>
        </w:rPr>
      </w:pPr>
      <w:r w:rsidRPr="00265D2B">
        <w:rPr>
          <w:i/>
          <w:sz w:val="18"/>
          <w:szCs w:val="18"/>
        </w:rPr>
        <w:t>(Affiliated to Kusa)</w:t>
      </w:r>
      <w:r>
        <w:rPr>
          <w:i/>
          <w:sz w:val="18"/>
          <w:szCs w:val="18"/>
        </w:rPr>
        <w:t xml:space="preserve"> </w:t>
      </w:r>
    </w:p>
    <w:p w:rsidR="00A133D6" w:rsidRDefault="00A133D6" w:rsidP="00820547">
      <w:pPr>
        <w:tabs>
          <w:tab w:val="left" w:pos="708"/>
        </w:tabs>
        <w:jc w:val="center"/>
        <w:rPr>
          <w:i/>
          <w:u w:val="single"/>
        </w:rPr>
      </w:pPr>
      <w:r w:rsidRPr="00546A24">
        <w:rPr>
          <w:i/>
          <w:noProof/>
        </w:rPr>
        <w:pict>
          <v:shape id="Picture 6" o:spid="_x0000_i1027" type="#_x0000_t75" style="width:66pt;height:66pt;visibility:visible">
            <v:imagedata r:id="rId5" o:title=""/>
          </v:shape>
        </w:pict>
      </w:r>
    </w:p>
    <w:p w:rsidR="00A133D6" w:rsidRPr="00FC51EE" w:rsidRDefault="00A133D6" w:rsidP="00820547">
      <w:pPr>
        <w:tabs>
          <w:tab w:val="left" w:pos="708"/>
        </w:tabs>
        <w:jc w:val="center"/>
        <w:rPr>
          <w:sz w:val="20"/>
          <w:szCs w:val="20"/>
          <w:u w:val="single"/>
        </w:rPr>
      </w:pPr>
      <w:r w:rsidRPr="00FC51EE">
        <w:rPr>
          <w:b/>
          <w:sz w:val="20"/>
          <w:szCs w:val="20"/>
          <w:u w:val="single"/>
        </w:rPr>
        <w:t>RIGHT OF ADMISSION RESERVED</w:t>
      </w:r>
    </w:p>
    <w:sectPr w:rsidR="00A133D6" w:rsidRPr="00FC51EE" w:rsidSect="00A3020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6467"/>
    <w:rsid w:val="000C3102"/>
    <w:rsid w:val="000D77E8"/>
    <w:rsid w:val="000F3B8F"/>
    <w:rsid w:val="0011069C"/>
    <w:rsid w:val="001437CF"/>
    <w:rsid w:val="00160DD0"/>
    <w:rsid w:val="001E7ADE"/>
    <w:rsid w:val="00217316"/>
    <w:rsid w:val="00232415"/>
    <w:rsid w:val="00265D2B"/>
    <w:rsid w:val="00272493"/>
    <w:rsid w:val="002916A8"/>
    <w:rsid w:val="00300399"/>
    <w:rsid w:val="00303537"/>
    <w:rsid w:val="00334C2F"/>
    <w:rsid w:val="0047465C"/>
    <w:rsid w:val="004C0ABF"/>
    <w:rsid w:val="004D153C"/>
    <w:rsid w:val="005015C4"/>
    <w:rsid w:val="005332DC"/>
    <w:rsid w:val="00546A24"/>
    <w:rsid w:val="00593824"/>
    <w:rsid w:val="005E037F"/>
    <w:rsid w:val="0061641A"/>
    <w:rsid w:val="00624614"/>
    <w:rsid w:val="00685573"/>
    <w:rsid w:val="007829C9"/>
    <w:rsid w:val="007A7AA2"/>
    <w:rsid w:val="00820547"/>
    <w:rsid w:val="0082488D"/>
    <w:rsid w:val="00830B4A"/>
    <w:rsid w:val="00881D25"/>
    <w:rsid w:val="008D2E4E"/>
    <w:rsid w:val="00920316"/>
    <w:rsid w:val="00982E03"/>
    <w:rsid w:val="00A00EBF"/>
    <w:rsid w:val="00A133D6"/>
    <w:rsid w:val="00A30209"/>
    <w:rsid w:val="00A36467"/>
    <w:rsid w:val="00A76005"/>
    <w:rsid w:val="00AC5B91"/>
    <w:rsid w:val="00B00326"/>
    <w:rsid w:val="00B733F8"/>
    <w:rsid w:val="00BF2D10"/>
    <w:rsid w:val="00C1624D"/>
    <w:rsid w:val="00C16E43"/>
    <w:rsid w:val="00C22BBB"/>
    <w:rsid w:val="00C3680C"/>
    <w:rsid w:val="00C54E70"/>
    <w:rsid w:val="00CC7D0E"/>
    <w:rsid w:val="00D0572B"/>
    <w:rsid w:val="00D305FF"/>
    <w:rsid w:val="00D55AB1"/>
    <w:rsid w:val="00D6244C"/>
    <w:rsid w:val="00E40894"/>
    <w:rsid w:val="00E86FFE"/>
    <w:rsid w:val="00EC0CA4"/>
    <w:rsid w:val="00F35167"/>
    <w:rsid w:val="00F93F6C"/>
    <w:rsid w:val="00FB1FB8"/>
    <w:rsid w:val="00FC51EE"/>
    <w:rsid w:val="00FE4B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20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C5B91"/>
    <w:rPr>
      <w:rFonts w:ascii="Tahoma" w:hAnsi="Tahoma" w:cs="Tahoma"/>
      <w:sz w:val="16"/>
      <w:szCs w:val="16"/>
    </w:rPr>
  </w:style>
  <w:style w:type="character" w:customStyle="1" w:styleId="BalloonTextChar">
    <w:name w:val="Balloon Text Char"/>
    <w:basedOn w:val="DefaultParagraphFont"/>
    <w:link w:val="BalloonText"/>
    <w:uiPriority w:val="99"/>
    <w:locked/>
    <w:rsid w:val="00AC5B91"/>
    <w:rPr>
      <w:rFonts w:ascii="Tahoma" w:hAnsi="Tahoma" w:cs="Tahoma"/>
      <w:sz w:val="16"/>
      <w:szCs w:val="16"/>
    </w:rPr>
  </w:style>
  <w:style w:type="character" w:styleId="Emphasis">
    <w:name w:val="Emphasis"/>
    <w:basedOn w:val="DefaultParagraphFont"/>
    <w:uiPriority w:val="99"/>
    <w:qFormat/>
    <w:rsid w:val="00272493"/>
    <w:rPr>
      <w:rFonts w:cs="Times New Roman"/>
      <w:i/>
      <w:iCs/>
    </w:rPr>
  </w:style>
  <w:style w:type="character" w:styleId="SubtleEmphasis">
    <w:name w:val="Subtle Emphasis"/>
    <w:basedOn w:val="DefaultParagraphFont"/>
    <w:uiPriority w:val="99"/>
    <w:qFormat/>
    <w:rsid w:val="00272493"/>
    <w:rPr>
      <w:rFonts w:cs="Times New Roman"/>
      <w:i/>
      <w:iCs/>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315</Words>
  <Characters>1796</Characters>
  <Application>Microsoft Office Outlook</Application>
  <DocSecurity>0</DocSecurity>
  <Lines>0</Lines>
  <Paragraphs>0</Paragraphs>
  <ScaleCrop>false</ScaleCrop>
  <Company>Ostfalia - Hochschule fur angewandte Wissenschaften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Trixie</dc:creator>
  <cp:keywords/>
  <dc:description/>
  <cp:lastModifiedBy>Joy McFarlane</cp:lastModifiedBy>
  <cp:revision>2</cp:revision>
  <dcterms:created xsi:type="dcterms:W3CDTF">2015-05-21T14:55:00Z</dcterms:created>
  <dcterms:modified xsi:type="dcterms:W3CDTF">2015-05-21T14:55:00Z</dcterms:modified>
</cp:coreProperties>
</file>